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F56" w:rsidRPr="003E218A" w:rsidRDefault="00DD08E3">
      <w:pPr>
        <w:rPr>
          <w:color w:val="FF0000"/>
          <w:sz w:val="52"/>
          <w:szCs w:val="52"/>
          <w:lang w:val="cs-CZ"/>
        </w:rPr>
      </w:pPr>
      <w:r w:rsidRPr="003E218A">
        <w:rPr>
          <w:color w:val="FF0000"/>
          <w:sz w:val="52"/>
          <w:szCs w:val="52"/>
          <w:lang w:val="cs-CZ"/>
        </w:rPr>
        <w:t>Vážení spoluobčané,</w:t>
      </w:r>
    </w:p>
    <w:p w:rsidR="003E218A" w:rsidRPr="003E218A" w:rsidRDefault="003E218A">
      <w:pPr>
        <w:rPr>
          <w:color w:val="FF0000"/>
          <w:sz w:val="52"/>
          <w:szCs w:val="52"/>
          <w:lang w:val="cs-CZ"/>
        </w:rPr>
      </w:pPr>
    </w:p>
    <w:p w:rsidR="003E218A" w:rsidRDefault="00DD08E3">
      <w:pPr>
        <w:rPr>
          <w:color w:val="FF0000"/>
          <w:sz w:val="52"/>
          <w:szCs w:val="52"/>
          <w:lang w:val="cs-CZ"/>
        </w:rPr>
      </w:pPr>
      <w:r w:rsidRPr="003E218A">
        <w:rPr>
          <w:color w:val="FF0000"/>
          <w:sz w:val="52"/>
          <w:szCs w:val="52"/>
          <w:lang w:val="cs-CZ"/>
        </w:rPr>
        <w:t xml:space="preserve">OÚ </w:t>
      </w:r>
      <w:proofErr w:type="spellStart"/>
      <w:r w:rsidRPr="003E218A">
        <w:rPr>
          <w:color w:val="FF0000"/>
          <w:sz w:val="52"/>
          <w:szCs w:val="52"/>
          <w:lang w:val="cs-CZ"/>
        </w:rPr>
        <w:t>Nebílovy</w:t>
      </w:r>
      <w:proofErr w:type="spellEnd"/>
      <w:r w:rsidRPr="003E218A">
        <w:rPr>
          <w:color w:val="FF0000"/>
          <w:sz w:val="52"/>
          <w:szCs w:val="52"/>
          <w:lang w:val="cs-CZ"/>
        </w:rPr>
        <w:t xml:space="preserve"> nabízí všem </w:t>
      </w:r>
      <w:proofErr w:type="gramStart"/>
      <w:r w:rsidR="003E218A" w:rsidRPr="003E218A">
        <w:rPr>
          <w:color w:val="FF0000"/>
          <w:sz w:val="52"/>
          <w:szCs w:val="52"/>
          <w:lang w:val="cs-CZ"/>
        </w:rPr>
        <w:t>seniorům , kteří</w:t>
      </w:r>
      <w:proofErr w:type="gramEnd"/>
      <w:r w:rsidR="003E218A" w:rsidRPr="003E218A">
        <w:rPr>
          <w:color w:val="FF0000"/>
          <w:sz w:val="52"/>
          <w:szCs w:val="52"/>
          <w:lang w:val="cs-CZ"/>
        </w:rPr>
        <w:t xml:space="preserve"> mají zájem </w:t>
      </w:r>
      <w:r w:rsidRPr="003E218A">
        <w:rPr>
          <w:color w:val="FF0000"/>
          <w:sz w:val="52"/>
          <w:szCs w:val="52"/>
          <w:lang w:val="cs-CZ"/>
        </w:rPr>
        <w:t xml:space="preserve"> o  registraci na </w:t>
      </w:r>
    </w:p>
    <w:p w:rsidR="003E218A" w:rsidRDefault="003E218A">
      <w:pPr>
        <w:rPr>
          <w:color w:val="FF0000"/>
          <w:sz w:val="52"/>
          <w:szCs w:val="52"/>
          <w:lang w:val="cs-CZ"/>
        </w:rPr>
      </w:pPr>
      <w:r>
        <w:rPr>
          <w:color w:val="FF0000"/>
          <w:sz w:val="52"/>
          <w:szCs w:val="52"/>
          <w:lang w:val="cs-CZ"/>
        </w:rPr>
        <w:t xml:space="preserve">            </w:t>
      </w:r>
    </w:p>
    <w:p w:rsidR="003E218A" w:rsidRPr="003E218A" w:rsidRDefault="00DD08E3">
      <w:pPr>
        <w:rPr>
          <w:b/>
          <w:color w:val="FF0000"/>
          <w:sz w:val="72"/>
          <w:szCs w:val="72"/>
          <w:lang w:val="cs-CZ"/>
        </w:rPr>
      </w:pPr>
      <w:r w:rsidRPr="003E218A">
        <w:rPr>
          <w:b/>
          <w:color w:val="FF0000"/>
          <w:sz w:val="72"/>
          <w:szCs w:val="72"/>
          <w:lang w:val="cs-CZ"/>
        </w:rPr>
        <w:t xml:space="preserve">očkování proti </w:t>
      </w:r>
      <w:proofErr w:type="spellStart"/>
      <w:r w:rsidRPr="003E218A">
        <w:rPr>
          <w:b/>
          <w:color w:val="FF0000"/>
          <w:sz w:val="72"/>
          <w:szCs w:val="72"/>
          <w:lang w:val="cs-CZ"/>
        </w:rPr>
        <w:t>Covidu</w:t>
      </w:r>
      <w:proofErr w:type="spellEnd"/>
    </w:p>
    <w:p w:rsidR="00DD08E3" w:rsidRPr="003E218A" w:rsidRDefault="00DD08E3">
      <w:pPr>
        <w:rPr>
          <w:color w:val="FF0000"/>
          <w:sz w:val="52"/>
          <w:szCs w:val="52"/>
          <w:lang w:val="cs-CZ"/>
        </w:rPr>
      </w:pPr>
      <w:r w:rsidRPr="003E218A">
        <w:rPr>
          <w:color w:val="FF0000"/>
          <w:sz w:val="52"/>
          <w:szCs w:val="52"/>
          <w:lang w:val="cs-CZ"/>
        </w:rPr>
        <w:t xml:space="preserve"> </w:t>
      </w:r>
    </w:p>
    <w:p w:rsidR="003E218A" w:rsidRDefault="003E218A">
      <w:pPr>
        <w:rPr>
          <w:color w:val="FF0000"/>
          <w:sz w:val="52"/>
          <w:szCs w:val="52"/>
          <w:lang w:val="cs-CZ"/>
        </w:rPr>
      </w:pPr>
      <w:r w:rsidRPr="003E218A">
        <w:rPr>
          <w:color w:val="FF0000"/>
          <w:sz w:val="52"/>
          <w:szCs w:val="52"/>
          <w:lang w:val="cs-CZ"/>
        </w:rPr>
        <w:t xml:space="preserve">a </w:t>
      </w:r>
      <w:r w:rsidR="00DD08E3" w:rsidRPr="003E218A">
        <w:rPr>
          <w:color w:val="FF0000"/>
          <w:sz w:val="52"/>
          <w:szCs w:val="52"/>
          <w:lang w:val="cs-CZ"/>
        </w:rPr>
        <w:t xml:space="preserve">kteří si neví rady s postupem registrace a </w:t>
      </w:r>
      <w:proofErr w:type="gramStart"/>
      <w:r w:rsidR="00DD08E3" w:rsidRPr="003E218A">
        <w:rPr>
          <w:color w:val="FF0000"/>
          <w:sz w:val="52"/>
          <w:szCs w:val="52"/>
          <w:lang w:val="cs-CZ"/>
        </w:rPr>
        <w:t>rezervace</w:t>
      </w:r>
      <w:r w:rsidR="004B57B1" w:rsidRPr="003E218A">
        <w:rPr>
          <w:color w:val="FF0000"/>
          <w:sz w:val="52"/>
          <w:szCs w:val="52"/>
          <w:lang w:val="cs-CZ"/>
        </w:rPr>
        <w:t xml:space="preserve"> </w:t>
      </w:r>
      <w:r>
        <w:rPr>
          <w:color w:val="FF0000"/>
          <w:sz w:val="52"/>
          <w:szCs w:val="52"/>
          <w:lang w:val="cs-CZ"/>
        </w:rPr>
        <w:t xml:space="preserve">, </w:t>
      </w:r>
      <w:r w:rsidR="004B57B1" w:rsidRPr="003E218A">
        <w:rPr>
          <w:color w:val="FF0000"/>
          <w:sz w:val="52"/>
          <w:szCs w:val="52"/>
          <w:lang w:val="cs-CZ"/>
        </w:rPr>
        <w:t>pomoc</w:t>
      </w:r>
      <w:proofErr w:type="gramEnd"/>
      <w:r w:rsidRPr="003E218A">
        <w:rPr>
          <w:color w:val="FF0000"/>
          <w:sz w:val="52"/>
          <w:szCs w:val="52"/>
          <w:lang w:val="cs-CZ"/>
        </w:rPr>
        <w:t xml:space="preserve"> při zaregistrování. </w:t>
      </w:r>
    </w:p>
    <w:p w:rsidR="003E218A" w:rsidRDefault="003E218A">
      <w:pPr>
        <w:rPr>
          <w:color w:val="FF0000"/>
          <w:sz w:val="52"/>
          <w:szCs w:val="52"/>
          <w:lang w:val="cs-CZ"/>
        </w:rPr>
      </w:pPr>
    </w:p>
    <w:p w:rsidR="00DD08E3" w:rsidRPr="003E218A" w:rsidRDefault="003E218A">
      <w:pPr>
        <w:rPr>
          <w:color w:val="FF0000"/>
          <w:sz w:val="52"/>
          <w:szCs w:val="52"/>
          <w:lang w:val="cs-CZ"/>
        </w:rPr>
      </w:pPr>
      <w:r w:rsidRPr="003E218A">
        <w:rPr>
          <w:color w:val="FF0000"/>
          <w:sz w:val="52"/>
          <w:szCs w:val="52"/>
          <w:lang w:val="cs-CZ"/>
        </w:rPr>
        <w:t xml:space="preserve">Zájemci se mohou hlásit telefonicky na lince OÚ : </w:t>
      </w:r>
      <w:proofErr w:type="spellStart"/>
      <w:r w:rsidRPr="003E218A">
        <w:rPr>
          <w:color w:val="FF0000"/>
          <w:sz w:val="52"/>
          <w:szCs w:val="52"/>
          <w:lang w:val="cs-CZ"/>
        </w:rPr>
        <w:t>te.l</w:t>
      </w:r>
      <w:proofErr w:type="spellEnd"/>
      <w:r w:rsidRPr="003E218A">
        <w:rPr>
          <w:color w:val="FF0000"/>
          <w:sz w:val="52"/>
          <w:szCs w:val="52"/>
          <w:lang w:val="cs-CZ"/>
        </w:rPr>
        <w:t xml:space="preserve"> č. 377916266 </w:t>
      </w:r>
      <w:r w:rsidR="00DD08E3" w:rsidRPr="003E218A">
        <w:rPr>
          <w:color w:val="FF0000"/>
          <w:sz w:val="52"/>
          <w:szCs w:val="52"/>
          <w:lang w:val="cs-CZ"/>
        </w:rPr>
        <w:t xml:space="preserve"> </w:t>
      </w:r>
    </w:p>
    <w:p w:rsidR="00DD08E3" w:rsidRPr="00DD08E3" w:rsidRDefault="00DD08E3">
      <w:pPr>
        <w:rPr>
          <w:lang w:val="cs-CZ"/>
        </w:rPr>
      </w:pPr>
    </w:p>
    <w:sectPr w:rsidR="00DD08E3" w:rsidRPr="00DD08E3" w:rsidSect="00503F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D08E3"/>
    <w:rsid w:val="002563C8"/>
    <w:rsid w:val="00287942"/>
    <w:rsid w:val="003E218A"/>
    <w:rsid w:val="004B57B1"/>
    <w:rsid w:val="00503F56"/>
    <w:rsid w:val="00D44801"/>
    <w:rsid w:val="00DD08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87942"/>
    <w:pPr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28794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8794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8794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8794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8794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87942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87942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87942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8794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8794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8794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8794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rsid w:val="00287942"/>
    <w:rPr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87942"/>
    <w:rPr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87942"/>
    <w:rPr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87942"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87942"/>
    <w:rPr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87942"/>
    <w:rPr>
      <w:rFonts w:asciiTheme="majorHAnsi" w:eastAsiaTheme="majorEastAsia" w:hAnsiTheme="majorHAnsi"/>
    </w:rPr>
  </w:style>
  <w:style w:type="paragraph" w:styleId="Nzev">
    <w:name w:val="Title"/>
    <w:basedOn w:val="Normln"/>
    <w:next w:val="Normln"/>
    <w:link w:val="NzevChar"/>
    <w:uiPriority w:val="10"/>
    <w:qFormat/>
    <w:rsid w:val="0028794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28794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itul">
    <w:name w:val="Subtitle"/>
    <w:basedOn w:val="Normln"/>
    <w:next w:val="Normln"/>
    <w:link w:val="PodtitulChar"/>
    <w:uiPriority w:val="11"/>
    <w:qFormat/>
    <w:rsid w:val="0028794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titulChar">
    <w:name w:val="Podtitul Char"/>
    <w:basedOn w:val="Standardnpsmoodstavce"/>
    <w:link w:val="Podtitul"/>
    <w:uiPriority w:val="11"/>
    <w:rsid w:val="00287942"/>
    <w:rPr>
      <w:rFonts w:asciiTheme="majorHAnsi" w:eastAsiaTheme="majorEastAsia" w:hAnsiTheme="majorHAnsi"/>
      <w:sz w:val="24"/>
      <w:szCs w:val="24"/>
    </w:rPr>
  </w:style>
  <w:style w:type="character" w:styleId="Siln">
    <w:name w:val="Strong"/>
    <w:basedOn w:val="Standardnpsmoodstavce"/>
    <w:uiPriority w:val="22"/>
    <w:qFormat/>
    <w:rsid w:val="00287942"/>
    <w:rPr>
      <w:b/>
      <w:bCs/>
    </w:rPr>
  </w:style>
  <w:style w:type="character" w:styleId="Zvraznn">
    <w:name w:val="Emphasis"/>
    <w:basedOn w:val="Standardnpsmoodstavce"/>
    <w:uiPriority w:val="20"/>
    <w:qFormat/>
    <w:rsid w:val="00287942"/>
    <w:rPr>
      <w:rFonts w:asciiTheme="minorHAnsi" w:hAnsiTheme="minorHAnsi"/>
      <w:b/>
      <w:i/>
      <w:iCs/>
    </w:rPr>
  </w:style>
  <w:style w:type="paragraph" w:styleId="Bezmezer">
    <w:name w:val="No Spacing"/>
    <w:basedOn w:val="Normln"/>
    <w:uiPriority w:val="1"/>
    <w:qFormat/>
    <w:rsid w:val="00287942"/>
    <w:rPr>
      <w:szCs w:val="32"/>
    </w:rPr>
  </w:style>
  <w:style w:type="paragraph" w:styleId="Odstavecseseznamem">
    <w:name w:val="List Paragraph"/>
    <w:basedOn w:val="Normln"/>
    <w:uiPriority w:val="34"/>
    <w:qFormat/>
    <w:rsid w:val="00287942"/>
    <w:pPr>
      <w:ind w:left="720"/>
      <w:contextualSpacing/>
    </w:pPr>
  </w:style>
  <w:style w:type="paragraph" w:styleId="Citace">
    <w:name w:val="Quote"/>
    <w:basedOn w:val="Normln"/>
    <w:next w:val="Normln"/>
    <w:link w:val="CitaceChar"/>
    <w:uiPriority w:val="29"/>
    <w:qFormat/>
    <w:rsid w:val="00287942"/>
    <w:rPr>
      <w:i/>
    </w:rPr>
  </w:style>
  <w:style w:type="character" w:customStyle="1" w:styleId="CitaceChar">
    <w:name w:val="Citace Char"/>
    <w:basedOn w:val="Standardnpsmoodstavce"/>
    <w:link w:val="Citace"/>
    <w:uiPriority w:val="29"/>
    <w:rsid w:val="00287942"/>
    <w:rPr>
      <w:i/>
      <w:sz w:val="24"/>
      <w:szCs w:val="24"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287942"/>
    <w:pPr>
      <w:ind w:left="720" w:right="720"/>
    </w:pPr>
    <w:rPr>
      <w:b/>
      <w:i/>
      <w:szCs w:val="22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287942"/>
    <w:rPr>
      <w:b/>
      <w:i/>
      <w:sz w:val="24"/>
    </w:rPr>
  </w:style>
  <w:style w:type="character" w:styleId="Zdraznnjemn">
    <w:name w:val="Subtle Emphasis"/>
    <w:uiPriority w:val="19"/>
    <w:qFormat/>
    <w:rsid w:val="00287942"/>
    <w:rPr>
      <w:i/>
      <w:color w:val="5A5A5A" w:themeColor="text1" w:themeTint="A5"/>
    </w:rPr>
  </w:style>
  <w:style w:type="character" w:styleId="Zdraznnintenzivn">
    <w:name w:val="Intense Emphasis"/>
    <w:basedOn w:val="Standardnpsmoodstavce"/>
    <w:uiPriority w:val="21"/>
    <w:qFormat/>
    <w:rsid w:val="00287942"/>
    <w:rPr>
      <w:b/>
      <w:i/>
      <w:sz w:val="24"/>
      <w:szCs w:val="24"/>
      <w:u w:val="single"/>
    </w:rPr>
  </w:style>
  <w:style w:type="character" w:styleId="Odkazjemn">
    <w:name w:val="Subtle Reference"/>
    <w:basedOn w:val="Standardnpsmoodstavce"/>
    <w:uiPriority w:val="31"/>
    <w:qFormat/>
    <w:rsid w:val="00287942"/>
    <w:rPr>
      <w:sz w:val="24"/>
      <w:szCs w:val="24"/>
      <w:u w:val="single"/>
    </w:rPr>
  </w:style>
  <w:style w:type="character" w:styleId="Odkazintenzivn">
    <w:name w:val="Intense Reference"/>
    <w:basedOn w:val="Standardnpsmoodstavce"/>
    <w:uiPriority w:val="32"/>
    <w:qFormat/>
    <w:rsid w:val="00287942"/>
    <w:rPr>
      <w:b/>
      <w:sz w:val="24"/>
      <w:u w:val="single"/>
    </w:rPr>
  </w:style>
  <w:style w:type="character" w:styleId="Nzevknihy">
    <w:name w:val="Book Title"/>
    <w:basedOn w:val="Standardnpsmoodstavce"/>
    <w:uiPriority w:val="33"/>
    <w:qFormat/>
    <w:rsid w:val="00287942"/>
    <w:rPr>
      <w:rFonts w:asciiTheme="majorHAnsi" w:eastAsiaTheme="majorEastAsia" w:hAnsiTheme="majorHAnsi"/>
      <w:b/>
      <w:i/>
      <w:sz w:val="24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287942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41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OÚ Nebílovy</dc:creator>
  <cp:lastModifiedBy>OÚ Nebílovy</cp:lastModifiedBy>
  <cp:revision>1</cp:revision>
  <dcterms:created xsi:type="dcterms:W3CDTF">2021-01-27T10:09:00Z</dcterms:created>
  <dcterms:modified xsi:type="dcterms:W3CDTF">2021-01-27T10:44:00Z</dcterms:modified>
</cp:coreProperties>
</file>